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3C" w:rsidRDefault="0034213C" w:rsidP="0034213C">
      <w:pPr>
        <w:pStyle w:val="Ttulo1"/>
        <w:spacing w:line="240" w:lineRule="auto"/>
        <w:jc w:val="center"/>
        <w:rPr>
          <w:rFonts w:eastAsia="Times New Roman" w:cs="Times New Roman"/>
          <w:caps/>
          <w:sz w:val="24"/>
          <w:szCs w:val="20"/>
          <w:lang w:val="es-ES_tradnl" w:eastAsia="es-ES"/>
        </w:rPr>
      </w:pPr>
      <w:bookmarkStart w:id="0" w:name="_Toc71017723"/>
      <w:bookmarkStart w:id="1" w:name="_GoBack"/>
      <w:bookmarkEnd w:id="1"/>
      <w:r w:rsidRPr="009760FB">
        <w:rPr>
          <w:rFonts w:eastAsia="Times New Roman" w:cs="Times New Roman"/>
          <w:caps/>
          <w:sz w:val="24"/>
          <w:szCs w:val="20"/>
          <w:lang w:val="es-ES_tradnl" w:eastAsia="es-ES"/>
        </w:rPr>
        <w:t xml:space="preserve">ANEXO </w:t>
      </w:r>
      <w:r w:rsidR="005A1476">
        <w:rPr>
          <w:rFonts w:eastAsia="Times New Roman" w:cs="Times New Roman"/>
          <w:caps/>
          <w:sz w:val="24"/>
          <w:szCs w:val="20"/>
          <w:lang w:val="es-ES_tradnl" w:eastAsia="es-ES"/>
        </w:rPr>
        <w:t>F</w:t>
      </w:r>
      <w:r w:rsidRPr="009760FB">
        <w:rPr>
          <w:rFonts w:eastAsia="Times New Roman" w:cs="Times New Roman"/>
          <w:caps/>
          <w:sz w:val="24"/>
          <w:szCs w:val="20"/>
          <w:lang w:val="es-ES_tradnl" w:eastAsia="es-ES"/>
        </w:rPr>
        <w:t>.</w:t>
      </w:r>
      <w:r>
        <w:rPr>
          <w:rFonts w:eastAsia="Times New Roman" w:cs="Times New Roman"/>
          <w:caps/>
          <w:sz w:val="24"/>
          <w:szCs w:val="20"/>
          <w:lang w:val="es-ES_tradnl" w:eastAsia="es-ES"/>
        </w:rPr>
        <w:t xml:space="preserve">  </w:t>
      </w:r>
      <w:r w:rsidRPr="00AA3C66">
        <w:rPr>
          <w:rFonts w:eastAsia="Times New Roman" w:cs="Times New Roman"/>
          <w:caps/>
          <w:sz w:val="24"/>
          <w:szCs w:val="20"/>
          <w:lang w:val="es-ES_tradnl" w:eastAsia="es-ES"/>
        </w:rPr>
        <w:t>(</w:t>
      </w:r>
      <w:r w:rsidRPr="00EF3062">
        <w:rPr>
          <w:rFonts w:eastAsia="Times New Roman" w:cs="Times New Roman"/>
          <w:caps/>
          <w:sz w:val="24"/>
          <w:szCs w:val="20"/>
          <w:u w:val="single"/>
          <w:lang w:val="es-ES_tradnl" w:eastAsia="es-ES"/>
        </w:rPr>
        <w:t>SOLO PARA</w:t>
      </w:r>
      <w:r>
        <w:rPr>
          <w:rFonts w:eastAsia="Times New Roman" w:cs="Times New Roman"/>
          <w:caps/>
          <w:sz w:val="24"/>
          <w:szCs w:val="20"/>
          <w:lang w:val="es-ES_tradnl" w:eastAsia="es-ES"/>
        </w:rPr>
        <w:t xml:space="preserve"> </w:t>
      </w:r>
      <w:r w:rsidRPr="00AA3C66">
        <w:rPr>
          <w:rFonts w:eastAsia="Times New Roman" w:cs="Times New Roman"/>
          <w:caps/>
          <w:sz w:val="24"/>
          <w:szCs w:val="20"/>
          <w:lang w:val="es-ES_tradnl" w:eastAsia="es-ES"/>
        </w:rPr>
        <w:t>ENTIDADES PÚBLICAS).</w:t>
      </w:r>
    </w:p>
    <w:p w:rsidR="0034213C" w:rsidRPr="0034213C" w:rsidRDefault="0034213C" w:rsidP="0034213C">
      <w:pPr>
        <w:pStyle w:val="Ttulo1"/>
        <w:spacing w:line="240" w:lineRule="auto"/>
        <w:rPr>
          <w:rFonts w:eastAsia="Times New Roman" w:cs="Times New Roman"/>
          <w:b/>
          <w:caps/>
          <w:color w:val="auto"/>
          <w:sz w:val="24"/>
          <w:szCs w:val="20"/>
          <w:lang w:val="es-ES_tradnl" w:eastAsia="es-ES"/>
        </w:rPr>
      </w:pPr>
      <w:r w:rsidRPr="0034213C">
        <w:rPr>
          <w:rFonts w:eastAsia="Times New Roman" w:cs="Times New Roman"/>
          <w:b/>
          <w:caps/>
          <w:color w:val="auto"/>
          <w:sz w:val="24"/>
          <w:szCs w:val="20"/>
          <w:lang w:val="es-ES_tradnl" w:eastAsia="es-ES"/>
        </w:rPr>
        <w:t>información relativa a contratación pública</w:t>
      </w:r>
      <w:bookmarkEnd w:id="0"/>
    </w:p>
    <w:p w:rsidR="0034213C" w:rsidRPr="009760FB" w:rsidRDefault="0034213C" w:rsidP="0034213C">
      <w:pPr>
        <w:spacing w:before="120" w:after="120" w:line="240" w:lineRule="auto"/>
        <w:jc w:val="left"/>
      </w:pPr>
    </w:p>
    <w:p w:rsidR="0034213C" w:rsidRPr="009760FB" w:rsidRDefault="0034213C" w:rsidP="0034213C">
      <w:pPr>
        <w:spacing w:after="0" w:line="240" w:lineRule="auto"/>
        <w:jc w:val="left"/>
      </w:pPr>
      <w:r w:rsidRPr="009760FB">
        <w:t>N</w:t>
      </w:r>
      <w:r>
        <w:t>.</w:t>
      </w:r>
      <w:r w:rsidRPr="009760FB">
        <w:t>º de Registro:</w:t>
      </w:r>
      <w:r>
        <w:t xml:space="preserve"> </w:t>
      </w:r>
      <w:r w:rsidRPr="009760FB">
        <w:t>………………………</w:t>
      </w:r>
      <w:proofErr w:type="gramStart"/>
      <w:r w:rsidRPr="009760FB">
        <w:t>…….</w:t>
      </w:r>
      <w:proofErr w:type="gramEnd"/>
      <w:r w:rsidRPr="009760FB">
        <w:t>.</w:t>
      </w:r>
    </w:p>
    <w:p w:rsidR="0034213C" w:rsidRPr="009760FB" w:rsidRDefault="0034213C" w:rsidP="0034213C">
      <w:pPr>
        <w:spacing w:after="0" w:line="240" w:lineRule="auto"/>
        <w:jc w:val="left"/>
      </w:pPr>
      <w:r w:rsidRPr="009760FB">
        <w:t>Entidad ………………………….</w:t>
      </w:r>
    </w:p>
    <w:p w:rsidR="0034213C" w:rsidRPr="009760FB" w:rsidRDefault="0034213C" w:rsidP="0034213C">
      <w:pPr>
        <w:spacing w:after="0" w:line="240" w:lineRule="auto"/>
        <w:jc w:val="left"/>
      </w:pPr>
      <w:r w:rsidRPr="009760FB">
        <w:t>Persona de contacto:</w:t>
      </w:r>
      <w:r>
        <w:t xml:space="preserve"> </w:t>
      </w:r>
      <w:r w:rsidRPr="009760FB">
        <w:t>………………</w:t>
      </w:r>
      <w:proofErr w:type="gramStart"/>
      <w:r w:rsidRPr="009760FB">
        <w:t>…….</w:t>
      </w:r>
      <w:proofErr w:type="gramEnd"/>
      <w:r w:rsidRPr="009760FB">
        <w:t>.</w:t>
      </w:r>
    </w:p>
    <w:p w:rsidR="0034213C" w:rsidRPr="009760FB" w:rsidRDefault="0034213C" w:rsidP="0034213C">
      <w:pPr>
        <w:spacing w:line="240" w:lineRule="auto"/>
        <w:jc w:val="left"/>
        <w:rPr>
          <w:b/>
          <w:i/>
          <w:color w:val="000000" w:themeColor="text1"/>
        </w:rPr>
      </w:pPr>
      <w:r w:rsidRPr="009760FB">
        <w:t>Información relativa a todos los contratos públicos, y su proceso de licitación, requeridos para llevar a término las actuaciones:</w:t>
      </w:r>
    </w:p>
    <w:p w:rsidR="0034213C" w:rsidRPr="009760FB" w:rsidRDefault="0034213C" w:rsidP="0034213C">
      <w:r w:rsidRPr="009760FB">
        <w:t>Los contratos públicos subscritos, ordenados de mayor a menor importe, han sido: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"/>
        <w:gridCol w:w="5680"/>
        <w:gridCol w:w="2302"/>
      </w:tblGrid>
      <w:tr w:rsidR="0034213C" w:rsidRPr="009760FB" w:rsidTr="00A5120D">
        <w:tc>
          <w:tcPr>
            <w:tcW w:w="534" w:type="dxa"/>
            <w:vAlign w:val="center"/>
          </w:tcPr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Nº</w:t>
            </w:r>
          </w:p>
        </w:tc>
        <w:tc>
          <w:tcPr>
            <w:tcW w:w="694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Nombre corto del contrato</w:t>
            </w:r>
          </w:p>
        </w:tc>
        <w:tc>
          <w:tcPr>
            <w:tcW w:w="2583" w:type="dxa"/>
            <w:vAlign w:val="center"/>
          </w:tcPr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Importe adjudicación</w:t>
            </w:r>
          </w:p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(IVA incluido)</w:t>
            </w:r>
          </w:p>
        </w:tc>
      </w:tr>
      <w:tr w:rsidR="0034213C" w:rsidRPr="009760FB" w:rsidTr="00A5120D">
        <w:tc>
          <w:tcPr>
            <w:tcW w:w="534" w:type="dxa"/>
            <w:vAlign w:val="center"/>
          </w:tcPr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4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34" w:type="dxa"/>
            <w:vAlign w:val="center"/>
          </w:tcPr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4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34" w:type="dxa"/>
            <w:vAlign w:val="center"/>
          </w:tcPr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4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34" w:type="dxa"/>
            <w:vAlign w:val="center"/>
          </w:tcPr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4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34" w:type="dxa"/>
            <w:vAlign w:val="center"/>
          </w:tcPr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94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34" w:type="dxa"/>
            <w:vAlign w:val="center"/>
          </w:tcPr>
          <w:p w:rsidR="0034213C" w:rsidRPr="009760FB" w:rsidRDefault="0034213C" w:rsidP="00A512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vAlign w:val="center"/>
          </w:tcPr>
          <w:p w:rsidR="0034213C" w:rsidRPr="009760FB" w:rsidRDefault="0034213C" w:rsidP="00A5120D">
            <w:pPr>
              <w:jc w:val="right"/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583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</w:tbl>
    <w:p w:rsidR="0034213C" w:rsidRPr="009760FB" w:rsidRDefault="0034213C" w:rsidP="0034213C">
      <w:pPr>
        <w:rPr>
          <w:rFonts w:cstheme="minorHAnsi"/>
        </w:rPr>
      </w:pPr>
    </w:p>
    <w:p w:rsidR="0034213C" w:rsidRPr="009760FB" w:rsidRDefault="0034213C" w:rsidP="0034213C">
      <w:pPr>
        <w:rPr>
          <w:rFonts w:cstheme="minorHAnsi"/>
        </w:rPr>
      </w:pPr>
      <w:r w:rsidRPr="009760FB">
        <w:rPr>
          <w:rFonts w:cstheme="minorHAnsi"/>
        </w:rPr>
        <w:t xml:space="preserve">Completar la siguiente tabla </w:t>
      </w:r>
      <w:r w:rsidRPr="009760FB">
        <w:rPr>
          <w:rFonts w:cstheme="minorHAnsi"/>
          <w:b/>
        </w:rPr>
        <w:t>para cada uno de los contratos</w:t>
      </w:r>
      <w:r w:rsidRPr="009760FB">
        <w:rPr>
          <w:rFonts w:cstheme="minorHAnsi"/>
        </w:rPr>
        <w:t xml:space="preserve"> indicados en la tabla anterior: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6"/>
        <w:gridCol w:w="3688"/>
      </w:tblGrid>
      <w:tr w:rsidR="0034213C" w:rsidRPr="009760FB" w:rsidTr="00A5120D">
        <w:tc>
          <w:tcPr>
            <w:tcW w:w="9912" w:type="dxa"/>
            <w:gridSpan w:val="2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  <w:b/>
              </w:rPr>
            </w:pPr>
            <w:r w:rsidRPr="009760FB">
              <w:rPr>
                <w:rFonts w:asciiTheme="minorHAnsi" w:hAnsiTheme="minorHAnsi" w:cstheme="minorHAnsi"/>
                <w:b/>
              </w:rPr>
              <w:t>CONTRATO Nº 1</w:t>
            </w: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Nombre corto del contrato</w:t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Título largo del contrato</w:t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Normativa de contratación pública aplicable</w:t>
            </w:r>
            <w:r w:rsidRPr="009760FB">
              <w:rPr>
                <w:rStyle w:val="Refdenotaalpi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Otra normativa de contratación</w:t>
            </w:r>
            <w:r w:rsidRPr="009760FB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9760F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Tipo de contrato público</w:t>
            </w:r>
            <w:r w:rsidRPr="009760FB">
              <w:rPr>
                <w:rStyle w:val="Refdenotaalpie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¿El contrato es un lote? (SI/NO)</w:t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Objeto del contrato (descripción detallada de las actuaciones)</w:t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lastRenderedPageBreak/>
              <w:t>Procedimiento de adjudicación</w:t>
            </w:r>
            <w:r w:rsidRPr="009760FB">
              <w:rPr>
                <w:rStyle w:val="Refdenotaalpie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760FB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Características especiales</w:t>
            </w:r>
            <w:r w:rsidRPr="009760FB">
              <w:rPr>
                <w:rStyle w:val="Refdenotaalpie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Tramitación</w:t>
            </w:r>
            <w:r w:rsidRPr="009760FB">
              <w:rPr>
                <w:rStyle w:val="Refdenotaalpie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4417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de formalización del contrato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fin de contrato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Importe de licitación del contrato (sin IVA)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Duración del contrato (meses)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Valor estimado del contrato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Importe de adjudicación (sin IVA)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IVA del contrato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Nombre del contratista adjudicatario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NIF del contratista adjudicatario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Persona de contacto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Municipio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Población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Correo de contacto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Correo corporativo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9912" w:type="dxa"/>
            <w:gridSpan w:val="2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  <w:b/>
              </w:rPr>
            </w:pPr>
            <w:r w:rsidRPr="009760FB">
              <w:rPr>
                <w:rFonts w:asciiTheme="minorHAnsi" w:hAnsiTheme="minorHAnsi" w:cstheme="minorHAnsi"/>
                <w:b/>
              </w:rPr>
              <w:t>En caso de UTE, para cada una de las empresas que forman la UTE:</w:t>
            </w: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Nombre de la empresa 1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NIF de la empresa 1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lastRenderedPageBreak/>
              <w:t>Nombre de la empresa 2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NIF de la empresa 2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Nombre de la empresa 3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NIF de la empresa 3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Nombre de la empresa 4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NIF de la empresa 4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Nombre de la empresa 5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NIF de la empresa 5 de la UTE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9912" w:type="dxa"/>
            <w:gridSpan w:val="2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  <w:b/>
              </w:rPr>
            </w:pPr>
            <w:r w:rsidRPr="009760FB">
              <w:rPr>
                <w:rFonts w:asciiTheme="minorHAnsi" w:hAnsiTheme="minorHAnsi" w:cstheme="minorHAnsi"/>
                <w:b/>
              </w:rPr>
              <w:t>Para cada uno de los medios de publicación empleados:</w:t>
            </w: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1 de la LICITACIÓN</w:t>
            </w:r>
            <w:bookmarkStart w:id="2" w:name="_Ref524691462"/>
            <w:r w:rsidRPr="009760FB">
              <w:rPr>
                <w:rStyle w:val="Refdenotaalpie"/>
                <w:rFonts w:asciiTheme="minorHAnsi" w:hAnsiTheme="minorHAnsi" w:cstheme="minorHAnsi"/>
              </w:rPr>
              <w:footnoteReference w:id="7"/>
            </w:r>
            <w:bookmarkEnd w:id="2"/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LICITACIÓN en medio publicación 1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LICITACIÓN en medio publicación 1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límite de presentación de ofertas / solicitudes de participación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2 de la LICITACIÓN</w:t>
            </w:r>
            <w:r w:rsidR="00874E7A">
              <w:fldChar w:fldCharType="begin"/>
            </w:r>
            <w:r w:rsidR="00874E7A">
              <w:instrText xml:space="preserve"> NOTEREF  _Ref524691462 \f  \* MERGEFORMAT </w:instrText>
            </w:r>
            <w:r w:rsidR="00874E7A">
              <w:fldChar w:fldCharType="separate"/>
            </w:r>
            <w:r w:rsidRPr="00D522BB">
              <w:rPr>
                <w:rStyle w:val="Refdenotaalpie"/>
                <w:rFonts w:asciiTheme="minorHAnsi" w:hAnsiTheme="minorHAnsi"/>
              </w:rPr>
              <w:t>8</w:t>
            </w:r>
            <w:r w:rsidR="00874E7A">
              <w:rPr>
                <w:rStyle w:val="Refdenotaalpie"/>
              </w:rP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LICITACIÓN en medio publicación 2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LICITACIÓN en medio publicación 2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3 de la LICITACIÓN</w:t>
            </w:r>
            <w:r w:rsidRPr="0073633C">
              <w:rPr>
                <w:rFonts w:cstheme="minorHAnsi"/>
              </w:rPr>
              <w:fldChar w:fldCharType="begin"/>
            </w:r>
            <w:r w:rsidRPr="0073633C">
              <w:rPr>
                <w:rFonts w:asciiTheme="minorHAnsi" w:hAnsiTheme="minorHAnsi" w:cstheme="minorHAnsi"/>
              </w:rPr>
              <w:instrText xml:space="preserve"> NOTEREF  _Ref524691462 \f </w:instrText>
            </w:r>
            <w:r w:rsidRPr="0073633C">
              <w:rPr>
                <w:rFonts w:cstheme="minorHAnsi"/>
              </w:rPr>
              <w:fldChar w:fldCharType="separate"/>
            </w:r>
            <w:r w:rsidRPr="00D522BB">
              <w:rPr>
                <w:rStyle w:val="Refdenotaalpie"/>
              </w:rPr>
              <w:t>8</w:t>
            </w:r>
            <w:r w:rsidRPr="0073633C">
              <w:rPr>
                <w:rFonts w:cstheme="minorHAnsi"/>
              </w:rP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LICITACIÓN en medio publicación 3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LICITACIÓN en medio publicación 3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4 de la LICITACIÓN</w:t>
            </w:r>
            <w:r>
              <w:fldChar w:fldCharType="begin"/>
            </w:r>
            <w:r>
              <w:instrText xml:space="preserve"> NOTEREF  _Ref524691462 \f \h  \* MERGEFORMAT </w:instrText>
            </w:r>
            <w:r>
              <w:fldChar w:fldCharType="separate"/>
            </w:r>
            <w:r w:rsidRPr="00D522BB">
              <w:rPr>
                <w:rStyle w:val="Refdenotaalpie"/>
                <w:rFonts w:asciiTheme="minorHAnsi" w:hAnsiTheme="minorHAnsi"/>
              </w:rPr>
              <w:t>8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LICITACIÓN en medio publicación 4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LICITACIÓN en medio publicación 4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5 de la LICITACIÓN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Pr="00D522BB">
              <w:rPr>
                <w:rStyle w:val="Refdenotaalpie"/>
                <w:rFonts w:cstheme="minorBidi"/>
              </w:rPr>
              <w:t>8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  <w:r w:rsidRPr="009760FB">
              <w:rPr>
                <w:rFonts w:asciiTheme="minorHAnsi" w:hAnsiTheme="minorHAnsi" w:cstheme="minorHAnsi"/>
              </w:rPr>
              <w:t>Descripción de la LICITACIÓN en medio publicación 5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lastRenderedPageBreak/>
              <w:t>Fecha publicación de la LICITACIÓN en medio publicación 5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1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Pr="00D522BB">
              <w:rPr>
                <w:rStyle w:val="Refdenotaalpie"/>
                <w:rFonts w:cstheme="minorBidi"/>
              </w:rPr>
              <w:t>8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ADJUDICACIÓN en medio publicación 1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ADJUDICACIÓN en medio publicación 1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2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Pr="00D522BB">
              <w:rPr>
                <w:rStyle w:val="Refdenotaalpie"/>
                <w:rFonts w:cstheme="minorBidi"/>
              </w:rPr>
              <w:t>8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ADJUDICACIÓN en medio publicación 2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asciiTheme="minorHAnsi" w:hAnsiTheme="minorHAnsi"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ADJUDICACIÓN en medio publicación 2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3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Pr="00D522BB">
              <w:rPr>
                <w:rStyle w:val="Refdenotaalpie"/>
                <w:rFonts w:cstheme="minorBidi"/>
              </w:rPr>
              <w:t>8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ADJUDICACIÓN en medio publicación 3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ADJUDICACIÓN en medio publicación 3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4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Pr="00D522BB">
              <w:rPr>
                <w:rStyle w:val="Refdenotaalpie"/>
                <w:rFonts w:cstheme="minorBidi"/>
              </w:rPr>
              <w:t>8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ADJUDICACIÓN en medio publicación 4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ADJUDICACIÓN en medio publicación 4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Medio de publicación 5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Pr="00D522BB">
              <w:rPr>
                <w:rStyle w:val="Refdenotaalpie"/>
                <w:rFonts w:cstheme="minorBidi"/>
              </w:rPr>
              <w:t>8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90164C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Descripción de la ADJUDICACIÓN en medio publicación 5</w:t>
            </w:r>
          </w:p>
        </w:tc>
        <w:tc>
          <w:tcPr>
            <w:tcW w:w="4417" w:type="dxa"/>
            <w:vAlign w:val="center"/>
          </w:tcPr>
          <w:p w:rsidR="0034213C" w:rsidRPr="0090164C" w:rsidRDefault="0034213C" w:rsidP="00A5120D">
            <w:pPr>
              <w:rPr>
                <w:rFonts w:cstheme="minorHAnsi"/>
                <w:highlight w:val="magenta"/>
              </w:rPr>
            </w:pPr>
          </w:p>
        </w:tc>
      </w:tr>
      <w:tr w:rsidR="0034213C" w:rsidRPr="00B21B03" w:rsidTr="00A5120D">
        <w:tc>
          <w:tcPr>
            <w:tcW w:w="5495" w:type="dxa"/>
            <w:vAlign w:val="center"/>
          </w:tcPr>
          <w:p w:rsidR="0034213C" w:rsidRPr="009760FB" w:rsidRDefault="0034213C" w:rsidP="00A5120D">
            <w:pPr>
              <w:rPr>
                <w:rFonts w:cstheme="minorHAnsi"/>
              </w:rPr>
            </w:pPr>
            <w:r w:rsidRPr="009760FB">
              <w:rPr>
                <w:rFonts w:asciiTheme="minorHAnsi" w:hAnsiTheme="minorHAnsi" w:cstheme="minorHAnsi"/>
              </w:rPr>
              <w:t>Fecha publicación de la ADJUDICACIÓN en medio publicación 5</w:t>
            </w:r>
          </w:p>
        </w:tc>
        <w:tc>
          <w:tcPr>
            <w:tcW w:w="4417" w:type="dxa"/>
            <w:vAlign w:val="center"/>
          </w:tcPr>
          <w:p w:rsidR="0034213C" w:rsidRPr="00B21B03" w:rsidRDefault="0034213C" w:rsidP="00A5120D">
            <w:pPr>
              <w:rPr>
                <w:rFonts w:cstheme="minorHAnsi"/>
              </w:rPr>
            </w:pPr>
          </w:p>
        </w:tc>
      </w:tr>
    </w:tbl>
    <w:p w:rsidR="0034213C" w:rsidRDefault="0034213C" w:rsidP="0034213C">
      <w:pPr>
        <w:jc w:val="left"/>
        <w:rPr>
          <w:color w:val="000000"/>
        </w:rPr>
      </w:pPr>
    </w:p>
    <w:sectPr w:rsidR="0034213C" w:rsidSect="00997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C8" w:rsidRDefault="00DD55C8" w:rsidP="00DD55C8">
      <w:pPr>
        <w:spacing w:after="0" w:line="240" w:lineRule="auto"/>
      </w:pPr>
      <w:r>
        <w:separator/>
      </w:r>
    </w:p>
  </w:endnote>
  <w:endnote w:type="continuationSeparator" w:id="0">
    <w:p w:rsidR="00DD55C8" w:rsidRDefault="00DD55C8" w:rsidP="00D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B0" w:rsidRDefault="000823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8" w:rsidRPr="00031AE8" w:rsidRDefault="00031AE8" w:rsidP="00031AE8">
    <w:pPr>
      <w:pStyle w:val="Piedepgina"/>
      <w:spacing w:after="0" w:line="240" w:lineRule="auto"/>
      <w:jc w:val="center"/>
      <w:rPr>
        <w:i/>
        <w:sz w:val="24"/>
        <w:szCs w:val="24"/>
      </w:rPr>
    </w:pPr>
    <w:r w:rsidRPr="00031AE8">
      <w:rPr>
        <w:i/>
        <w:sz w:val="24"/>
        <w:szCs w:val="24"/>
      </w:rPr>
      <w:t>DIRECCIÓN GENERAL DE ENERGÍA Y MINAS</w:t>
    </w:r>
  </w:p>
  <w:p w:rsidR="00031AE8" w:rsidRPr="00031AE8" w:rsidRDefault="00031AE8" w:rsidP="00031AE8">
    <w:pPr>
      <w:pStyle w:val="Piedepgina"/>
      <w:jc w:val="center"/>
      <w:rPr>
        <w:i/>
        <w:sz w:val="24"/>
        <w:szCs w:val="24"/>
      </w:rPr>
    </w:pPr>
    <w:r w:rsidRPr="00031AE8">
      <w:rPr>
        <w:i/>
        <w:sz w:val="24"/>
        <w:szCs w:val="24"/>
      </w:rPr>
      <w:t>Paseo María Agustín, 36, 50004 Zaragoza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B0" w:rsidRDefault="000823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C8" w:rsidRDefault="00DD55C8" w:rsidP="00DD55C8">
      <w:pPr>
        <w:spacing w:after="0" w:line="240" w:lineRule="auto"/>
      </w:pPr>
      <w:r>
        <w:separator/>
      </w:r>
    </w:p>
  </w:footnote>
  <w:footnote w:type="continuationSeparator" w:id="0">
    <w:p w:rsidR="00DD55C8" w:rsidRDefault="00DD55C8" w:rsidP="00DD55C8">
      <w:pPr>
        <w:spacing w:after="0" w:line="240" w:lineRule="auto"/>
      </w:pPr>
      <w:r>
        <w:continuationSeparator/>
      </w:r>
    </w:p>
  </w:footnote>
  <w:footnote w:id="1">
    <w:p w:rsidR="0034213C" w:rsidRPr="00B21B03" w:rsidRDefault="0034213C" w:rsidP="003421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Ley 30/2007 / Ley 31/2007 / Ley 48/1998 / RDL 2/2000 / RDL 3/2011 / Ley 9/2017 / Otra normativa de contratación</w:t>
      </w:r>
    </w:p>
  </w:footnote>
  <w:footnote w:id="2">
    <w:p w:rsidR="0034213C" w:rsidRPr="00B21B03" w:rsidRDefault="0034213C" w:rsidP="0034213C">
      <w:pPr>
        <w:pStyle w:val="Textonotapie"/>
        <w:rPr>
          <w:rFonts w:asciiTheme="minorHAnsi" w:hAnsiTheme="minorHAnsi" w:cstheme="minorHAnsi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A rellenar en caso de que el campo anterior sea “Otra normativa de contratación”</w:t>
      </w:r>
    </w:p>
  </w:footnote>
  <w:footnote w:id="3">
    <w:p w:rsidR="0034213C" w:rsidRPr="00B21B03" w:rsidRDefault="0034213C" w:rsidP="0034213C">
      <w:pPr>
        <w:pStyle w:val="Textonotapie"/>
        <w:rPr>
          <w:rFonts w:asciiTheme="minorHAnsi" w:hAnsiTheme="minorHAnsi" w:cstheme="minorHAnsi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Obra / Servicio / Suministro / Gestión de servicios públicos</w:t>
      </w:r>
    </w:p>
  </w:footnote>
  <w:footnote w:id="4">
    <w:p w:rsidR="0034213C" w:rsidRPr="00B21B03" w:rsidRDefault="0034213C" w:rsidP="0034213C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Abierto / Restringido / Negociado con publicidad / Negociado sin publicidad / Diálogo competitivo / Concurso de proyectos / Adjudicación directa: contrato menor / Adjudicación directa: emergencia / Adjudicación directa: otro caso</w:t>
      </w:r>
      <w:r>
        <w:rPr>
          <w:rFonts w:asciiTheme="minorHAnsi" w:hAnsiTheme="minorHAnsi" w:cstheme="minorHAnsi"/>
          <w:sz w:val="16"/>
          <w:szCs w:val="16"/>
        </w:rPr>
        <w:t xml:space="preserve"> /</w:t>
      </w:r>
      <w:r w:rsidRPr="00B21B03">
        <w:rPr>
          <w:rFonts w:asciiTheme="minorHAnsi" w:hAnsiTheme="minorHAnsi" w:cstheme="minorHAnsi"/>
          <w:sz w:val="16"/>
          <w:szCs w:val="16"/>
        </w:rPr>
        <w:t>Convenio derivado de Acuerdo marco</w:t>
      </w:r>
    </w:p>
  </w:footnote>
  <w:footnote w:id="5">
    <w:p w:rsidR="0034213C" w:rsidRPr="00B21B03" w:rsidRDefault="0034213C" w:rsidP="0034213C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Adquisición centralizada / Encomienda o encargo</w:t>
      </w:r>
    </w:p>
  </w:footnote>
  <w:footnote w:id="6">
    <w:p w:rsidR="0034213C" w:rsidRPr="00B21B03" w:rsidRDefault="0034213C" w:rsidP="0034213C">
      <w:pPr>
        <w:pStyle w:val="Textonotapie"/>
        <w:rPr>
          <w:rFonts w:asciiTheme="minorHAnsi" w:hAnsiTheme="minorHAnsi" w:cstheme="minorHAnsi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Abreviada. Emergencia / Ordinaria / Abreviada. Urgente.</w:t>
      </w:r>
    </w:p>
  </w:footnote>
  <w:footnote w:id="7">
    <w:p w:rsidR="0034213C" w:rsidRPr="00B21B03" w:rsidRDefault="0034213C" w:rsidP="0034213C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D44F77">
        <w:rPr>
          <w:rStyle w:val="Refdenotaalpie"/>
        </w:rPr>
        <w:footnoteRef/>
      </w:r>
      <w:r w:rsidRPr="00D44F77"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BDNS / DOUE / BOE / Boletín Autonómico / Boletín Provincial / Boletín Local / Perfil del contratante / Página web / Plataforma de contratación / Otros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B0" w:rsidRDefault="000823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8" w:rsidRPr="00281AAA" w:rsidRDefault="000823B0" w:rsidP="00281AAA">
    <w:pPr>
      <w:pStyle w:val="Encabezado"/>
    </w:pPr>
    <w:r>
      <w:rPr>
        <w:noProof/>
        <w:lang w:eastAsia="es-ES"/>
      </w:rPr>
      <w:drawing>
        <wp:inline distT="0" distB="0" distL="0" distR="0">
          <wp:extent cx="5400040" cy="3016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28_10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B0" w:rsidRDefault="000823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238"/>
    <w:multiLevelType w:val="hybridMultilevel"/>
    <w:tmpl w:val="4DEE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7DFB"/>
    <w:multiLevelType w:val="hybridMultilevel"/>
    <w:tmpl w:val="B13CF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456E"/>
    <w:multiLevelType w:val="hybridMultilevel"/>
    <w:tmpl w:val="BB346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1DD0"/>
    <w:multiLevelType w:val="hybridMultilevel"/>
    <w:tmpl w:val="CAEA154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641435"/>
    <w:multiLevelType w:val="hybridMultilevel"/>
    <w:tmpl w:val="5D66A2B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21064"/>
    <w:multiLevelType w:val="hybridMultilevel"/>
    <w:tmpl w:val="8182CA4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8"/>
    <w:rsid w:val="00031AE8"/>
    <w:rsid w:val="000823B0"/>
    <w:rsid w:val="00281AAA"/>
    <w:rsid w:val="00297EED"/>
    <w:rsid w:val="0034213C"/>
    <w:rsid w:val="003646B1"/>
    <w:rsid w:val="003F2DBD"/>
    <w:rsid w:val="005A1476"/>
    <w:rsid w:val="00826533"/>
    <w:rsid w:val="00874E7A"/>
    <w:rsid w:val="0099782F"/>
    <w:rsid w:val="00C32025"/>
    <w:rsid w:val="00D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84B062-CA4B-4BDB-8964-6160123A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C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97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5C8"/>
  </w:style>
  <w:style w:type="paragraph" w:styleId="Piedepgina">
    <w:name w:val="footer"/>
    <w:basedOn w:val="Normal"/>
    <w:link w:val="PiedepginaCar"/>
    <w:uiPriority w:val="99"/>
    <w:unhideWhenUsed/>
    <w:rsid w:val="00DD5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5C8"/>
  </w:style>
  <w:style w:type="character" w:customStyle="1" w:styleId="Ttulo2Car">
    <w:name w:val="Título 2 Car"/>
    <w:basedOn w:val="Fuentedeprrafopredeter"/>
    <w:link w:val="Ttulo2"/>
    <w:uiPriority w:val="9"/>
    <w:rsid w:val="00DD5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DD55C8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DD55C8"/>
    <w:rPr>
      <w:rFonts w:asciiTheme="minorHAnsi" w:hAnsiTheme="minorHAnsi"/>
      <w:color w:val="0000FF"/>
      <w:sz w:val="24"/>
      <w:u w:val="single"/>
    </w:rPr>
  </w:style>
  <w:style w:type="paragraph" w:customStyle="1" w:styleId="Default">
    <w:name w:val="Default"/>
    <w:rsid w:val="00031AE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97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99782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9782F"/>
  </w:style>
  <w:style w:type="paragraph" w:styleId="Textonotapie">
    <w:name w:val="footnote text"/>
    <w:basedOn w:val="Normal"/>
    <w:link w:val="TextonotapieCar"/>
    <w:unhideWhenUsed/>
    <w:rsid w:val="003421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4213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342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2024-03-04T10:54:00Z</dcterms:created>
  <dcterms:modified xsi:type="dcterms:W3CDTF">2024-03-04T10:54:00Z</dcterms:modified>
</cp:coreProperties>
</file>